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96"/>
        <w:gridCol w:w="4224"/>
      </w:tblGrid>
      <w:tr w:rsidR="0012074C" w:rsidRPr="00400D7B" w:rsidTr="00EC4B29">
        <w:trPr>
          <w:trHeight w:val="2524"/>
        </w:trPr>
        <w:tc>
          <w:tcPr>
            <w:tcW w:w="4390" w:type="dxa"/>
          </w:tcPr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БАШ</w:t>
            </w:r>
            <w:r w:rsidRPr="00400D7B">
              <w:rPr>
                <w:rFonts w:ascii="Arial Narrow" w:eastAsia="Arial Unicode MS" w:hAnsi="Arial Unicode MS" w:cs="Arial"/>
                <w:b/>
                <w:color w:val="000000"/>
                <w:sz w:val="24"/>
              </w:rPr>
              <w:t>Ҡ</w:t>
            </w:r>
            <w:r w:rsidRPr="00400D7B">
              <w:rPr>
                <w:rFonts w:ascii="Arial Narrow" w:hAnsi="Arial Narrow" w:cs="Arial"/>
                <w:b/>
                <w:sz w:val="24"/>
              </w:rPr>
              <w:t>ОРТОСТАН РЕСПУБЛИКА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Һ</w:t>
            </w:r>
            <w:r w:rsidRPr="00400D7B">
              <w:rPr>
                <w:rFonts w:ascii="Arial Narrow" w:hAnsi="Arial Narrow" w:cs="Arial"/>
                <w:b/>
                <w:sz w:val="24"/>
              </w:rPr>
              <w:t>Ы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Б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400D7B">
              <w:rPr>
                <w:rFonts w:ascii="Arial Narrow" w:hAnsi="Arial Narrow" w:cs="Arial"/>
                <w:b/>
                <w:sz w:val="24"/>
              </w:rPr>
              <w:t>Р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400D7B">
              <w:rPr>
                <w:rFonts w:ascii="Arial Narrow" w:hAnsi="Arial Narrow" w:cs="Arial"/>
                <w:b/>
                <w:sz w:val="24"/>
              </w:rPr>
              <w:t xml:space="preserve"> РАЙОНЫ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МУНИЦИПАЛЬ РАЙОНЫНЫН ОСИНОВКА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АУЫЛ СОВЕТЫ АУЫЛ БИЛ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Ә</w:t>
            </w:r>
            <w:r w:rsidRPr="00400D7B">
              <w:rPr>
                <w:rFonts w:ascii="Arial Narrow" w:hAnsi="Arial Narrow" w:cs="Arial"/>
                <w:b/>
                <w:sz w:val="24"/>
              </w:rPr>
              <w:t>М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ӘҺ</w:t>
            </w:r>
            <w:r w:rsidRPr="00400D7B">
              <w:rPr>
                <w:rFonts w:ascii="Arial Narrow" w:hAnsi="Arial Narrow" w:cs="Arial"/>
                <w:b/>
                <w:sz w:val="24"/>
              </w:rPr>
              <w:t>Е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СОВЕТЫ</w:t>
            </w:r>
          </w:p>
          <w:p w:rsidR="0012074C" w:rsidRPr="00400D7B" w:rsidRDefault="0012074C" w:rsidP="00EC4B2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074C" w:rsidRPr="00400D7B" w:rsidRDefault="0012074C" w:rsidP="00EC4B2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>452463,  РБ ,</w:t>
            </w:r>
            <w:r w:rsidRPr="00400D7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D7B"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400D7B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00D7B">
              <w:rPr>
                <w:rFonts w:ascii="Arial Narrow" w:hAnsi="Arial Narrow" w:cs="Arial"/>
                <w:sz w:val="20"/>
                <w:szCs w:val="20"/>
              </w:rPr>
              <w:t>Р</w:t>
            </w:r>
            <w:r w:rsidRPr="00400D7B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12074C" w:rsidRPr="00400D7B" w:rsidRDefault="0012074C" w:rsidP="00EC4B2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12074C" w:rsidRPr="00400D7B" w:rsidRDefault="0012074C" w:rsidP="00EC4B29">
            <w:pPr>
              <w:jc w:val="center"/>
              <w:rPr>
                <w:sz w:val="20"/>
                <w:szCs w:val="20"/>
              </w:rPr>
            </w:pP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3-05-045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0D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00D7B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12074C" w:rsidRPr="00400D7B" w:rsidRDefault="0012074C" w:rsidP="00EC4B29">
            <w:pPr>
              <w:rPr>
                <w:sz w:val="30"/>
                <w:szCs w:val="20"/>
              </w:rPr>
            </w:pPr>
            <w:r w:rsidRPr="00400D7B">
              <w:rPr>
                <w:sz w:val="30"/>
                <w:szCs w:val="20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6" o:title=""/>
                </v:shape>
                <o:OLEObject Type="Embed" ProgID="Word.Document.8" ShapeID="_x0000_i1025" DrawAspect="Content" ObjectID="_1546265875" r:id="rId7"/>
              </w:object>
            </w:r>
          </w:p>
        </w:tc>
        <w:tc>
          <w:tcPr>
            <w:tcW w:w="4224" w:type="dxa"/>
          </w:tcPr>
          <w:p w:rsidR="0012074C" w:rsidRPr="00400D7B" w:rsidRDefault="0012074C" w:rsidP="00EC4B29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РЕСПУБЛИКА БАШКОРТОСТАН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СОВЕТ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СЕЛЬСКОГО ПОСЕЛЕНИЯ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ОСИНОВСКИЙ СЕЛЬСОВЕТ</w:t>
            </w:r>
            <w:r w:rsidRPr="00400D7B">
              <w:rPr>
                <w:rFonts w:ascii="Arial Narrow" w:hAnsi="Arial Narrow"/>
                <w:b/>
                <w:sz w:val="24"/>
              </w:rPr>
              <w:br/>
              <w:t>МУНИЦИПАЛЬНОГО РАЙОНА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 xml:space="preserve"> БИРСКИЙ РАЙОН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 xml:space="preserve">452463,РБ,Бирский район, с. Осиновка, 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>ул. Овчинникова, 6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 xml:space="preserve">Тел.( факс ) ( 347 84 ) 3-05-45 </w:t>
            </w:r>
          </w:p>
          <w:p w:rsidR="0012074C" w:rsidRPr="00400D7B" w:rsidRDefault="0012074C" w:rsidP="00EC4B29">
            <w:pPr>
              <w:rPr>
                <w:sz w:val="22"/>
                <w:szCs w:val="20"/>
              </w:rPr>
            </w:pPr>
          </w:p>
        </w:tc>
      </w:tr>
    </w:tbl>
    <w:p w:rsidR="0012074C" w:rsidRDefault="0012074C" w:rsidP="0012074C">
      <w:pPr>
        <w:rPr>
          <w:szCs w:val="28"/>
        </w:rPr>
      </w:pPr>
      <w:r w:rsidRPr="00400D7B">
        <w:rPr>
          <w:b/>
          <w:sz w:val="30"/>
          <w:szCs w:val="28"/>
        </w:rPr>
        <w:t>______________________________________________________________</w:t>
      </w:r>
      <w:r w:rsidRPr="00400D7B">
        <w:rPr>
          <w:b/>
          <w:sz w:val="52"/>
          <w:szCs w:val="52"/>
        </w:rPr>
        <w:t xml:space="preserve"> </w:t>
      </w:r>
      <w:r w:rsidRPr="00400D7B">
        <w:rPr>
          <w:sz w:val="30"/>
          <w:szCs w:val="28"/>
        </w:rPr>
        <w:tab/>
      </w:r>
      <w:r w:rsidRPr="00400D7B">
        <w:rPr>
          <w:b/>
          <w:sz w:val="30"/>
          <w:szCs w:val="20"/>
        </w:rPr>
        <w:t>К А Р А Р</w:t>
      </w:r>
      <w:r w:rsidRPr="00400D7B">
        <w:rPr>
          <w:rFonts w:eastAsia="Arial Unicode MS"/>
          <w:b/>
          <w:color w:val="000000"/>
          <w:szCs w:val="28"/>
        </w:rPr>
        <w:t xml:space="preserve"> </w:t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  <w:t>РЕШЕНИЕ</w:t>
      </w:r>
      <w:r>
        <w:rPr>
          <w:szCs w:val="28"/>
        </w:rPr>
        <w:t xml:space="preserve">                                                           </w:t>
      </w:r>
    </w:p>
    <w:p w:rsidR="0012074C" w:rsidRPr="0012074C" w:rsidRDefault="0012074C" w:rsidP="0012074C">
      <w:pPr>
        <w:rPr>
          <w:sz w:val="30"/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Четвертый созыв</w:t>
      </w:r>
    </w:p>
    <w:p w:rsidR="0012074C" w:rsidRDefault="0012074C" w:rsidP="0012074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A66658">
        <w:rPr>
          <w:szCs w:val="28"/>
        </w:rPr>
        <w:t>Третье</w:t>
      </w:r>
      <w:r>
        <w:rPr>
          <w:szCs w:val="28"/>
        </w:rPr>
        <w:t xml:space="preserve">  заседание</w:t>
      </w:r>
    </w:p>
    <w:p w:rsidR="0012074C" w:rsidRPr="00D007AA" w:rsidRDefault="0012074C" w:rsidP="0012074C">
      <w:pPr>
        <w:rPr>
          <w:sz w:val="16"/>
          <w:szCs w:val="16"/>
        </w:rPr>
      </w:pPr>
    </w:p>
    <w:p w:rsidR="0012074C" w:rsidRDefault="0012074C" w:rsidP="0012074C">
      <w:pPr>
        <w:jc w:val="center"/>
        <w:rPr>
          <w:b/>
          <w:bCs/>
        </w:rPr>
      </w:pPr>
      <w:r w:rsidRPr="00621CB1">
        <w:rPr>
          <w:b/>
          <w:bCs/>
        </w:rPr>
        <w:t xml:space="preserve">О прогнозе социально-экономического развития </w:t>
      </w:r>
      <w:r>
        <w:rPr>
          <w:b/>
          <w:bCs/>
        </w:rPr>
        <w:t xml:space="preserve">сельского поселения </w:t>
      </w:r>
      <w:r w:rsidR="00D007AA">
        <w:rPr>
          <w:b/>
          <w:bCs/>
        </w:rPr>
        <w:t>Осиновский</w:t>
      </w:r>
      <w:r>
        <w:rPr>
          <w:b/>
          <w:bCs/>
        </w:rPr>
        <w:t xml:space="preserve"> сельсовет </w:t>
      </w:r>
      <w:r w:rsidRPr="00621CB1">
        <w:rPr>
          <w:b/>
          <w:bCs/>
        </w:rPr>
        <w:t>муниципального района Бирский район</w:t>
      </w:r>
      <w:r>
        <w:rPr>
          <w:b/>
          <w:bCs/>
        </w:rPr>
        <w:t xml:space="preserve"> </w:t>
      </w:r>
      <w:r w:rsidRPr="00621CB1">
        <w:rPr>
          <w:b/>
          <w:bCs/>
        </w:rPr>
        <w:t xml:space="preserve"> Республики Башкортостан на 201</w:t>
      </w:r>
      <w:r w:rsidRPr="00D74F57">
        <w:rPr>
          <w:b/>
          <w:bCs/>
        </w:rPr>
        <w:t>7</w:t>
      </w:r>
      <w:r w:rsidRPr="00621CB1">
        <w:rPr>
          <w:b/>
          <w:bCs/>
        </w:rPr>
        <w:t xml:space="preserve"> год и на период до 201</w:t>
      </w:r>
      <w:r w:rsidRPr="00DD7681">
        <w:rPr>
          <w:b/>
          <w:bCs/>
        </w:rPr>
        <w:t>9</w:t>
      </w:r>
      <w:r w:rsidR="007536DD">
        <w:rPr>
          <w:b/>
          <w:bCs/>
        </w:rPr>
        <w:t xml:space="preserve"> года</w:t>
      </w:r>
    </w:p>
    <w:p w:rsidR="0012074C" w:rsidRPr="00D007AA" w:rsidRDefault="0012074C" w:rsidP="0012074C">
      <w:pPr>
        <w:jc w:val="center"/>
        <w:rPr>
          <w:b/>
          <w:bCs/>
          <w:sz w:val="16"/>
          <w:szCs w:val="16"/>
        </w:rPr>
      </w:pPr>
    </w:p>
    <w:p w:rsidR="0012074C" w:rsidRDefault="0012074C" w:rsidP="0012074C">
      <w:pPr>
        <w:ind w:firstLine="708"/>
        <w:jc w:val="both"/>
      </w:pPr>
      <w:r>
        <w:t xml:space="preserve">Заслушав и обсудив доклад главы сельского поселения </w:t>
      </w:r>
      <w:r w:rsidR="00D007AA">
        <w:t>Осиновский</w:t>
      </w:r>
      <w:r>
        <w:rPr>
          <w:b/>
          <w:bCs/>
        </w:rPr>
        <w:t xml:space="preserve"> </w:t>
      </w:r>
      <w:r>
        <w:t>сельсовет муниципального района Бирский район Республики Башкортостан Ф.</w:t>
      </w:r>
      <w:r w:rsidR="00D007AA">
        <w:t>Ф.Курбанов</w:t>
      </w:r>
      <w:r>
        <w:t xml:space="preserve"> «О прогнозе социально-экономического развития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на 201</w:t>
      </w:r>
      <w:r w:rsidRPr="00DD7681">
        <w:t>7</w:t>
      </w:r>
      <w:r>
        <w:t xml:space="preserve"> год и на период до 201</w:t>
      </w:r>
      <w:r w:rsidRPr="00DD7681">
        <w:t>9</w:t>
      </w:r>
      <w:r>
        <w:t xml:space="preserve"> года» Совет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</w:t>
      </w:r>
      <w:r>
        <w:rPr>
          <w:b/>
          <w:bCs/>
        </w:rPr>
        <w:t>решил</w:t>
      </w:r>
      <w:r>
        <w:t>:</w:t>
      </w:r>
    </w:p>
    <w:p w:rsidR="0012074C" w:rsidRDefault="0012074C" w:rsidP="00D007AA">
      <w:pPr>
        <w:ind w:firstLine="708"/>
        <w:jc w:val="both"/>
      </w:pPr>
      <w:r>
        <w:t>1.Утвердить решени</w:t>
      </w:r>
      <w:r w:rsidR="009F5298">
        <w:t>е</w:t>
      </w:r>
      <w:r>
        <w:t xml:space="preserve"> Совета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«О прогнозе социально-экономического развития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на 201</w:t>
      </w:r>
      <w:r w:rsidRPr="00DD7681">
        <w:t>7</w:t>
      </w:r>
      <w:r>
        <w:t xml:space="preserve"> год и на период до 201</w:t>
      </w:r>
      <w:r w:rsidRPr="00D74F57">
        <w:t>8</w:t>
      </w:r>
      <w:r>
        <w:t xml:space="preserve"> года» (прилагается).</w:t>
      </w:r>
    </w:p>
    <w:p w:rsidR="0012074C" w:rsidRDefault="0012074C" w:rsidP="00D007AA">
      <w:pPr>
        <w:ind w:firstLine="708"/>
        <w:jc w:val="both"/>
      </w:pPr>
      <w:r>
        <w:t xml:space="preserve">2. Решение Совета Сельского поселения </w:t>
      </w:r>
      <w:r w:rsidR="00D007AA">
        <w:t>Осиновский</w:t>
      </w:r>
      <w:r>
        <w:t xml:space="preserve"> сельсовет № </w:t>
      </w:r>
      <w:r w:rsidR="00D007AA">
        <w:t>315</w:t>
      </w:r>
      <w:r>
        <w:t xml:space="preserve"> от</w:t>
      </w:r>
      <w:r w:rsidRPr="00D74F57">
        <w:t xml:space="preserve"> </w:t>
      </w:r>
      <w:r w:rsidR="00D007AA">
        <w:t>17</w:t>
      </w:r>
      <w:r>
        <w:t>.1</w:t>
      </w:r>
      <w:r w:rsidR="00D007AA">
        <w:t>2</w:t>
      </w:r>
      <w:r>
        <w:t>.201</w:t>
      </w:r>
      <w:r w:rsidR="00D007AA">
        <w:t>5</w:t>
      </w:r>
      <w:r>
        <w:t xml:space="preserve"> года считать утратившим силу.</w:t>
      </w:r>
    </w:p>
    <w:p w:rsidR="0012074C" w:rsidRDefault="0012074C" w:rsidP="00D007AA">
      <w:pPr>
        <w:ind w:firstLine="708"/>
        <w:jc w:val="both"/>
      </w:pPr>
      <w:r>
        <w:t>3. Обнародовать решени</w:t>
      </w:r>
      <w:r w:rsidR="009F5298">
        <w:t>е</w:t>
      </w:r>
      <w:r>
        <w:t xml:space="preserve"> Совета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«О прогнозе социально-экономического развития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на 201</w:t>
      </w:r>
      <w:r w:rsidRPr="00D74F57">
        <w:t>7</w:t>
      </w:r>
      <w:r>
        <w:t xml:space="preserve"> год и на период до 201</w:t>
      </w:r>
      <w:r w:rsidRPr="00DD7681">
        <w:t>9</w:t>
      </w:r>
      <w:r w:rsidR="00D007AA">
        <w:t xml:space="preserve">года» в здании администрации </w:t>
      </w:r>
      <w:r>
        <w:t xml:space="preserve">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в течение семи дней со дня его утверждения.</w:t>
      </w:r>
    </w:p>
    <w:p w:rsidR="0012074C" w:rsidRDefault="0012074C" w:rsidP="0012074C">
      <w:pPr>
        <w:jc w:val="both"/>
        <w:rPr>
          <w:sz w:val="16"/>
          <w:szCs w:val="16"/>
        </w:rPr>
      </w:pPr>
    </w:p>
    <w:p w:rsidR="007536DD" w:rsidRDefault="007536DD" w:rsidP="0012074C">
      <w:pPr>
        <w:jc w:val="both"/>
        <w:rPr>
          <w:sz w:val="16"/>
          <w:szCs w:val="16"/>
        </w:rPr>
      </w:pPr>
    </w:p>
    <w:p w:rsidR="007536DD" w:rsidRDefault="007536DD" w:rsidP="0012074C">
      <w:pPr>
        <w:jc w:val="both"/>
        <w:rPr>
          <w:sz w:val="16"/>
          <w:szCs w:val="16"/>
        </w:rPr>
      </w:pPr>
    </w:p>
    <w:p w:rsidR="007536DD" w:rsidRPr="00D007AA" w:rsidRDefault="007536DD" w:rsidP="0012074C">
      <w:pPr>
        <w:jc w:val="both"/>
        <w:rPr>
          <w:sz w:val="16"/>
          <w:szCs w:val="16"/>
        </w:rPr>
      </w:pPr>
    </w:p>
    <w:p w:rsidR="0012074C" w:rsidRDefault="0012074C" w:rsidP="00D007AA">
      <w:pPr>
        <w:jc w:val="both"/>
        <w:rPr>
          <w:szCs w:val="28"/>
        </w:rPr>
      </w:pPr>
      <w:r w:rsidRPr="001D0A89">
        <w:t xml:space="preserve">Глава Сельского поселения </w:t>
      </w:r>
      <w:r w:rsidR="00D007AA">
        <w:tab/>
      </w:r>
      <w:r w:rsidR="00D007AA">
        <w:tab/>
      </w:r>
      <w:r w:rsidR="00D007AA">
        <w:tab/>
      </w:r>
      <w:r w:rsidR="00D007AA">
        <w:tab/>
      </w:r>
      <w:r w:rsidR="00D007AA">
        <w:tab/>
      </w:r>
      <w:r w:rsidR="00D007AA">
        <w:rPr>
          <w:szCs w:val="28"/>
        </w:rPr>
        <w:t>Ф.Ф.Курбанов</w:t>
      </w:r>
    </w:p>
    <w:p w:rsidR="00D007AA" w:rsidRPr="00D007AA" w:rsidRDefault="00D007AA" w:rsidP="00D007AA">
      <w:pPr>
        <w:jc w:val="both"/>
        <w:rPr>
          <w:szCs w:val="28"/>
        </w:rPr>
      </w:pPr>
      <w:r w:rsidRPr="00D007AA">
        <w:rPr>
          <w:szCs w:val="28"/>
        </w:rPr>
        <w:t>с.Осиновка</w:t>
      </w:r>
    </w:p>
    <w:p w:rsidR="00D007AA" w:rsidRPr="00D007AA" w:rsidRDefault="00D007AA" w:rsidP="00D007AA">
      <w:pPr>
        <w:jc w:val="both"/>
        <w:rPr>
          <w:szCs w:val="28"/>
        </w:rPr>
      </w:pPr>
      <w:r w:rsidRPr="00D007AA">
        <w:rPr>
          <w:szCs w:val="28"/>
        </w:rPr>
        <w:t>2</w:t>
      </w:r>
      <w:r w:rsidR="007536DD">
        <w:rPr>
          <w:szCs w:val="28"/>
        </w:rPr>
        <w:t>2</w:t>
      </w:r>
      <w:r w:rsidRPr="00D007AA">
        <w:rPr>
          <w:szCs w:val="28"/>
        </w:rPr>
        <w:t xml:space="preserve"> </w:t>
      </w:r>
      <w:r w:rsidR="007536DD">
        <w:rPr>
          <w:szCs w:val="28"/>
        </w:rPr>
        <w:t>декабря</w:t>
      </w:r>
      <w:r w:rsidRPr="00D007AA">
        <w:rPr>
          <w:szCs w:val="28"/>
        </w:rPr>
        <w:t xml:space="preserve"> 2016г.</w:t>
      </w:r>
    </w:p>
    <w:p w:rsidR="0012074C" w:rsidRDefault="00D007AA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</w:pPr>
      <w:r w:rsidRPr="00E62992">
        <w:rPr>
          <w:sz w:val="28"/>
          <w:szCs w:val="28"/>
        </w:rPr>
        <w:t xml:space="preserve">№ </w:t>
      </w:r>
      <w:r w:rsidR="007536DD">
        <w:rPr>
          <w:sz w:val="28"/>
          <w:szCs w:val="28"/>
        </w:rPr>
        <w:t>36</w:t>
      </w:r>
    </w:p>
    <w:p w:rsidR="0012074C" w:rsidRDefault="0012074C" w:rsidP="0012074C">
      <w:pPr>
        <w:pStyle w:val="a5"/>
        <w:shd w:val="clear" w:color="auto" w:fill="FFFFFF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lastRenderedPageBreak/>
        <w:t>ПРОГРАММА</w:t>
      </w:r>
    </w:p>
    <w:p w:rsidR="0012074C" w:rsidRDefault="0012074C" w:rsidP="0012074C">
      <w:pPr>
        <w:shd w:val="clear" w:color="auto" w:fill="FFFFFF"/>
        <w:ind w:right="480" w:hanging="360"/>
        <w:jc w:val="center"/>
        <w:textAlignment w:val="baseline"/>
        <w:rPr>
          <w:b/>
          <w:bCs/>
          <w:color w:val="555555"/>
        </w:rPr>
      </w:pPr>
      <w:r>
        <w:t xml:space="preserve">социального и экономического развития сельского поселения </w:t>
      </w:r>
      <w:r w:rsidR="00E33C60">
        <w:t>Осиновский</w:t>
      </w:r>
      <w:r>
        <w:t xml:space="preserve"> сельсовет  муниципального района Бирский район Республики Башкортостан на 201</w:t>
      </w:r>
      <w:r w:rsidRPr="00D74F57">
        <w:t>7</w:t>
      </w:r>
      <w:r>
        <w:t xml:space="preserve"> – 201</w:t>
      </w:r>
      <w:r w:rsidRPr="00D74F57">
        <w:t>9</w:t>
      </w:r>
      <w:r>
        <w:t xml:space="preserve"> год</w:t>
      </w:r>
    </w:p>
    <w:p w:rsidR="00F656F2" w:rsidRPr="00F656F2" w:rsidRDefault="00F656F2" w:rsidP="00F656F2">
      <w:pPr>
        <w:pStyle w:val="a5"/>
        <w:shd w:val="clear" w:color="auto" w:fill="FFFFFF"/>
        <w:jc w:val="center"/>
        <w:rPr>
          <w:color w:val="000000"/>
          <w:sz w:val="16"/>
          <w:szCs w:val="16"/>
        </w:rPr>
      </w:pP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Паспорт программы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6"/>
        <w:gridCol w:w="5535"/>
      </w:tblGrid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shd w:val="clear" w:color="auto" w:fill="FFFFFF"/>
              <w:spacing w:line="276" w:lineRule="auto"/>
              <w:ind w:left="141" w:right="480" w:hanging="37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социального и экономического развития сельского поселения </w:t>
            </w:r>
            <w:r w:rsidR="00F656F2">
              <w:rPr>
                <w:color w:val="000000"/>
                <w:lang w:eastAsia="en-US"/>
              </w:rPr>
              <w:t xml:space="preserve">Осиновский </w:t>
            </w:r>
            <w:r>
              <w:rPr>
                <w:color w:val="000000"/>
                <w:lang w:eastAsia="en-US"/>
              </w:rPr>
              <w:t>сельсовет  муниципального района Бирский район Республики Башкортостан на 201</w:t>
            </w:r>
            <w:r w:rsidRPr="00D74F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– 201</w:t>
            </w:r>
            <w:r w:rsidRPr="00D74F57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годы (далее - Программа)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</w:t>
            </w:r>
            <w:r w:rsidR="00F656F2">
              <w:rPr>
                <w:color w:val="000000"/>
                <w:lang w:eastAsia="en-US"/>
              </w:rPr>
              <w:t>Осиновский</w:t>
            </w:r>
            <w:r>
              <w:rPr>
                <w:color w:val="000000"/>
                <w:lang w:eastAsia="en-US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</w:t>
            </w:r>
            <w:r w:rsidR="00F656F2">
              <w:rPr>
                <w:color w:val="000000"/>
                <w:lang w:eastAsia="en-US"/>
              </w:rPr>
              <w:t>Осиновский</w:t>
            </w:r>
            <w:r>
              <w:rPr>
                <w:color w:val="000000"/>
                <w:lang w:eastAsia="en-US"/>
              </w:rPr>
              <w:t xml:space="preserve"> сельсовет  муниципального района Бирский район Республики Башкортостан </w:t>
            </w:r>
          </w:p>
        </w:tc>
      </w:tr>
      <w:tr w:rsidR="0012074C" w:rsidTr="00EC4B29">
        <w:trPr>
          <w:trHeight w:val="1836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Основная цель и задачи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Цель: 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устойчивой тенденции развития сельского хозяйства;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развитие различных форм малого бизнеса, потребительского рынка и стимулирование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развития сферы услуг;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привлечение инвестиций в приоритетные направления экономики;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дополнительных доходов в бюджет поселения;</w:t>
            </w:r>
          </w:p>
          <w:p w:rsidR="0012074C" w:rsidRDefault="0012074C" w:rsidP="00EC4B29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благоустройства и озеленения территории поселения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2017 -2019 годы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организационные мероприятия программы изложены в Приложении № 1 Программы;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мероприятия программы изложены в Приложении № 2 Программы по разделам: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культура, охрана и сохранение историко-культурного наследия;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образование;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здравоохранение;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торговля и потребительский рынок;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жилищно-коммунальное хозяйство и благоустройство поселения;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населения питьевой водой, газом и электроэнергией;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сельское хозяйство;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экология.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мероприятий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Pr="00F656F2" w:rsidRDefault="0012074C" w:rsidP="00F656F2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</w:t>
            </w:r>
            <w:r w:rsidR="00F656F2">
              <w:rPr>
                <w:color w:val="000000"/>
                <w:lang w:eastAsia="en-US"/>
              </w:rPr>
              <w:t>Осиновский</w:t>
            </w:r>
            <w:r>
              <w:rPr>
                <w:color w:val="000000"/>
                <w:lang w:eastAsia="en-US"/>
              </w:rPr>
              <w:t xml:space="preserve"> сельсовет  муниципального района Бирский район Республики Башкортостан, органы исполнительной </w:t>
            </w:r>
            <w:r>
              <w:rPr>
                <w:color w:val="000000"/>
                <w:lang w:eastAsia="en-US"/>
              </w:rPr>
              <w:lastRenderedPageBreak/>
              <w:t xml:space="preserve">власти Республики Башкортостан (по согласованию), сельхозпредприятие (по согласованию) 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финансирования программы в период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2017- 2019 годы: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всего – </w:t>
            </w:r>
            <w:r w:rsidR="002F2623">
              <w:rPr>
                <w:color w:val="000000"/>
                <w:sz w:val="28"/>
                <w:szCs w:val="28"/>
                <w:lang w:eastAsia="en-US"/>
              </w:rPr>
              <w:t>7810,4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тыс. руб.,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12074C" w:rsidRDefault="0012074C" w:rsidP="00F656F2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поселения – </w:t>
            </w:r>
            <w:r w:rsidR="002F2623">
              <w:rPr>
                <w:color w:val="000000"/>
                <w:sz w:val="28"/>
                <w:szCs w:val="28"/>
                <w:lang w:eastAsia="en-US"/>
              </w:rPr>
              <w:t>6642,8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12074C" w:rsidRDefault="0012074C" w:rsidP="002F262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налоговые неналоговые доходы – </w:t>
            </w:r>
            <w:r w:rsidR="002F2623">
              <w:rPr>
                <w:color w:val="000000"/>
                <w:sz w:val="28"/>
                <w:szCs w:val="28"/>
                <w:lang w:eastAsia="en-US"/>
              </w:rPr>
              <w:t>1167,6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тыс.руб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Контроль за реализацией Программы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F656F2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 за реализацией Программы осуществляется Главой сельского поселения </w:t>
            </w:r>
            <w:r w:rsidR="00F656F2">
              <w:rPr>
                <w:color w:val="000000"/>
                <w:lang w:eastAsia="en-US"/>
              </w:rPr>
              <w:t>Осиновский</w:t>
            </w:r>
            <w:r>
              <w:rPr>
                <w:color w:val="000000"/>
                <w:lang w:eastAsia="en-US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12074C" w:rsidTr="00EC4B29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достижение к 2019 году: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доходов бюджета поселения в 1,2 раза.</w:t>
            </w:r>
          </w:p>
        </w:tc>
      </w:tr>
    </w:tbl>
    <w:p w:rsidR="00F656F2" w:rsidRDefault="00F656F2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12074C" w:rsidRDefault="0012074C" w:rsidP="005379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379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Необходимость реализации Федерального закона от 06.10.2003г. № 131-ФЗ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социально-экономического развития не только на муниципальном уровне, но и на уровне отдельных сельских поселений.</w:t>
      </w:r>
    </w:p>
    <w:p w:rsidR="0012074C" w:rsidRDefault="0012074C" w:rsidP="005379C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социально-экономического развития сельского поселения </w:t>
      </w:r>
      <w:r w:rsidR="005379CB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 района Бирский район Республики Башкортостан (далее – </w:t>
      </w:r>
      <w:r>
        <w:rPr>
          <w:color w:val="000000"/>
          <w:sz w:val="28"/>
          <w:szCs w:val="28"/>
        </w:rPr>
        <w:lastRenderedPageBreak/>
        <w:t>Программа) содержит чёткие ориентиры по цели, задачам, ресурсам, потенциалу и об основных направлениях социально-экономического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социально-экономического развития сельского поселения.</w:t>
      </w:r>
    </w:p>
    <w:p w:rsidR="0012074C" w:rsidRDefault="0012074C" w:rsidP="005379C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2074C" w:rsidRDefault="0012074C" w:rsidP="005379C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условий успешного выполнения мероприятий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сельского поселения.</w:t>
      </w:r>
    </w:p>
    <w:p w:rsidR="0012074C" w:rsidRPr="005379CB" w:rsidRDefault="0012074C" w:rsidP="005379CB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79CB">
        <w:rPr>
          <w:b/>
          <w:color w:val="000000"/>
          <w:sz w:val="28"/>
          <w:szCs w:val="28"/>
        </w:rPr>
        <w:t xml:space="preserve">Социальное и экономическое положение и основные направления развития </w:t>
      </w:r>
    </w:p>
    <w:p w:rsidR="0012074C" w:rsidRPr="005379CB" w:rsidRDefault="0012074C" w:rsidP="0012074C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79CB">
        <w:rPr>
          <w:b/>
          <w:color w:val="000000"/>
          <w:sz w:val="28"/>
          <w:szCs w:val="28"/>
        </w:rPr>
        <w:t xml:space="preserve">1.2 Общая характеристика сельского поселения </w:t>
      </w:r>
      <w:r w:rsidR="005379CB" w:rsidRPr="005379CB">
        <w:rPr>
          <w:b/>
          <w:color w:val="000000"/>
          <w:sz w:val="28"/>
          <w:szCs w:val="28"/>
        </w:rPr>
        <w:t>Осиновский</w:t>
      </w:r>
      <w:r w:rsidRPr="005379CB">
        <w:rPr>
          <w:b/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12074C" w:rsidRDefault="0012074C" w:rsidP="005379C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территории поселения составляет </w:t>
      </w:r>
      <w:r w:rsidR="009F3E1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тыс. </w:t>
      </w:r>
      <w:r w:rsidR="009F3E1A">
        <w:rPr>
          <w:color w:val="000000"/>
          <w:sz w:val="28"/>
          <w:szCs w:val="28"/>
        </w:rPr>
        <w:t>гектар</w:t>
      </w:r>
      <w:r>
        <w:rPr>
          <w:color w:val="000000"/>
          <w:sz w:val="28"/>
          <w:szCs w:val="28"/>
        </w:rPr>
        <w:t>. Земли сельскохозяйственного назначения являются экономической основой сельского поселения и одним из основных источников дохода жителей поселения.</w:t>
      </w:r>
    </w:p>
    <w:p w:rsidR="0012074C" w:rsidRDefault="0012074C" w:rsidP="005379C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79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Сельское поселение  находится в </w:t>
      </w:r>
      <w:r w:rsidR="005379C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километрах от административного центра муниципального района Бирский район Республики Башкортостан  – г. Бирск. Поселение граничит с сельскими поселениями  </w:t>
      </w:r>
      <w:r w:rsidR="005379CB">
        <w:rPr>
          <w:color w:val="000000"/>
          <w:sz w:val="28"/>
          <w:szCs w:val="28"/>
        </w:rPr>
        <w:t>Сусловский</w:t>
      </w:r>
      <w:r>
        <w:rPr>
          <w:color w:val="000000"/>
          <w:sz w:val="28"/>
          <w:szCs w:val="28"/>
        </w:rPr>
        <w:t xml:space="preserve"> сельсовет,. Количество населенных пунктов, входящих в сельское поселение </w:t>
      </w:r>
      <w:r w:rsidR="005379CB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сельсовет, составляет </w:t>
      </w:r>
      <w:r w:rsidR="005379C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единиц.</w:t>
      </w:r>
    </w:p>
    <w:p w:rsidR="0012074C" w:rsidRPr="005379CB" w:rsidRDefault="0012074C" w:rsidP="0012074C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79CB">
        <w:rPr>
          <w:b/>
          <w:color w:val="000000"/>
          <w:sz w:val="28"/>
          <w:szCs w:val="28"/>
        </w:rPr>
        <w:t>1.2 Демографическая ситуация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численность населения сельского поселения на 01.01.2017 г. составила </w:t>
      </w:r>
      <w:r w:rsidR="005379CB">
        <w:rPr>
          <w:color w:val="000000"/>
          <w:sz w:val="28"/>
          <w:szCs w:val="28"/>
        </w:rPr>
        <w:t>1200</w:t>
      </w:r>
      <w:r>
        <w:rPr>
          <w:color w:val="000000"/>
          <w:sz w:val="28"/>
          <w:szCs w:val="28"/>
        </w:rPr>
        <w:t xml:space="preserve"> человек.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Численность жителей трудоспособного возраста составила 348 человека (55,6 процента от общего числа населения).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 в возрасте до 18 лет </w:t>
      </w:r>
      <w:r w:rsidR="00871E40">
        <w:rPr>
          <w:color w:val="000000"/>
          <w:sz w:val="28"/>
          <w:szCs w:val="28"/>
        </w:rPr>
        <w:t>260</w:t>
      </w:r>
      <w:r>
        <w:rPr>
          <w:color w:val="000000"/>
          <w:sz w:val="28"/>
          <w:szCs w:val="28"/>
        </w:rPr>
        <w:t xml:space="preserve"> человек или 21,</w:t>
      </w:r>
      <w:r w:rsidR="00871E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процента от общего числа населения, пенсионеров – </w:t>
      </w:r>
      <w:bookmarkStart w:id="0" w:name="_GoBack"/>
      <w:bookmarkEnd w:id="0"/>
      <w:r w:rsidR="00871E40" w:rsidRPr="00BA68EC">
        <w:rPr>
          <w:color w:val="000000"/>
          <w:sz w:val="28"/>
          <w:szCs w:val="28"/>
          <w:highlight w:val="yellow"/>
        </w:rPr>
        <w:t>919</w:t>
      </w:r>
      <w:r>
        <w:rPr>
          <w:color w:val="000000"/>
          <w:sz w:val="28"/>
          <w:szCs w:val="28"/>
        </w:rPr>
        <w:t xml:space="preserve"> человек (</w:t>
      </w:r>
      <w:r w:rsidR="00871E40">
        <w:rPr>
          <w:color w:val="000000"/>
          <w:sz w:val="28"/>
          <w:szCs w:val="28"/>
        </w:rPr>
        <w:t>76,6</w:t>
      </w:r>
      <w:r>
        <w:rPr>
          <w:color w:val="000000"/>
          <w:sz w:val="28"/>
          <w:szCs w:val="28"/>
        </w:rPr>
        <w:t xml:space="preserve"> процента).</w:t>
      </w: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Демографические изменения в составе поселения.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1405"/>
        <w:gridCol w:w="1904"/>
        <w:gridCol w:w="1608"/>
      </w:tblGrid>
      <w:tr w:rsidR="0012074C" w:rsidTr="00EC4B29">
        <w:tc>
          <w:tcPr>
            <w:tcW w:w="4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2016 год</w:t>
            </w:r>
          </w:p>
        </w:tc>
      </w:tr>
      <w:tr w:rsidR="0012074C" w:rsidTr="00EC4B29">
        <w:tc>
          <w:tcPr>
            <w:tcW w:w="4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Родилось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0B7F9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0B7F9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0B7F9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12074C" w:rsidTr="00EC4B29">
        <w:tc>
          <w:tcPr>
            <w:tcW w:w="4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Умерло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0B7F9B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B7F9B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0B7F9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0B7F9B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B7F9B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Default="0012074C" w:rsidP="000B7F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по улучшению демографической ситуации в поселении является: обеспечение занятости населения, повышение доступности жилья для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12074C" w:rsidRDefault="0012074C" w:rsidP="000B7F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Приоритетными направлениями в области стимулирования рождаемости является: повышение качества и доступности медицинской помощи населению, ранняя диагностика и профилактика сердечно-сосудистых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курения.</w:t>
      </w:r>
    </w:p>
    <w:p w:rsidR="0012074C" w:rsidRPr="000B7F9B" w:rsidRDefault="0012074C" w:rsidP="0012074C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B7F9B">
        <w:rPr>
          <w:b/>
          <w:color w:val="000000"/>
          <w:sz w:val="28"/>
          <w:szCs w:val="28"/>
        </w:rPr>
        <w:t>1.3. Трудовые ресурсы</w:t>
      </w: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численности населения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4381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1"/>
        <w:gridCol w:w="1590"/>
        <w:gridCol w:w="1309"/>
        <w:gridCol w:w="1358"/>
        <w:gridCol w:w="1673"/>
      </w:tblGrid>
      <w:tr w:rsidR="0012074C" w:rsidTr="00EC4B29">
        <w:tc>
          <w:tcPr>
            <w:tcW w:w="2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Отчет 2014года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Отчет 2015 года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Прогноз 2016 года</w:t>
            </w:r>
          </w:p>
        </w:tc>
      </w:tr>
      <w:tr w:rsidR="0012074C" w:rsidTr="00EC4B29">
        <w:tc>
          <w:tcPr>
            <w:tcW w:w="2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Численность постоянного 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2E1" w:rsidRDefault="003C22E1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2074C" w:rsidRPr="003C22E1" w:rsidRDefault="003C22E1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1287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22E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Pr="003C22E1" w:rsidRDefault="003C22E1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1245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22E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Pr="003C22E1" w:rsidRDefault="003C22E1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  <w:tr w:rsidR="0012074C" w:rsidTr="00EC4B29">
        <w:tc>
          <w:tcPr>
            <w:tcW w:w="2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Численность 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постоянного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трудоспособного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2E1" w:rsidRDefault="003C22E1" w:rsidP="003C22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3C22E1" w:rsidRDefault="003C22E1" w:rsidP="003C22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12074C" w:rsidRPr="008E7BBE" w:rsidRDefault="0012074C" w:rsidP="003C22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3C22E1" w:rsidRPr="003C22E1">
              <w:rPr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22E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Pr="003C22E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Pr="003C22E1" w:rsidRDefault="003C22E1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678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22E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Pr="003C22E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Pr="003C22E1" w:rsidRDefault="003C22E1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E1">
              <w:rPr>
                <w:color w:val="000000"/>
                <w:sz w:val="28"/>
                <w:szCs w:val="28"/>
                <w:lang w:eastAsia="en-US"/>
              </w:rPr>
              <w:t>647</w:t>
            </w:r>
          </w:p>
        </w:tc>
      </w:tr>
    </w:tbl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12074C" w:rsidRDefault="0012074C" w:rsidP="000B7F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часть населения сельского поселения </w:t>
      </w:r>
      <w:r w:rsidR="000B7F9B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занята в ЛПХ, что составляет 54 процентов от общей численности занятых в экономике.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1.4 Состояние жилищно-коммунального хозяйства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Жилой фонд муниципального образования на 01.01.2016 г. составляет </w:t>
      </w:r>
      <w:r w:rsidR="00491748">
        <w:rPr>
          <w:color w:val="000000"/>
          <w:sz w:val="28"/>
          <w:szCs w:val="28"/>
        </w:rPr>
        <w:t>22373,11</w:t>
      </w:r>
      <w:r>
        <w:rPr>
          <w:color w:val="000000"/>
          <w:sz w:val="28"/>
          <w:szCs w:val="28"/>
        </w:rPr>
        <w:t xml:space="preserve">  кв.м общей площади, в т.ч.: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муниципальной собственности </w:t>
      </w:r>
      <w:r w:rsidR="003C22E1">
        <w:rPr>
          <w:color w:val="000000"/>
          <w:sz w:val="28"/>
          <w:szCs w:val="28"/>
        </w:rPr>
        <w:t>1403,8</w:t>
      </w:r>
      <w:r>
        <w:rPr>
          <w:color w:val="000000"/>
          <w:sz w:val="28"/>
          <w:szCs w:val="28"/>
        </w:rPr>
        <w:t xml:space="preserve"> кв. м;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частной собственности </w:t>
      </w:r>
      <w:r w:rsidR="003C22E1">
        <w:rPr>
          <w:color w:val="000000"/>
          <w:sz w:val="28"/>
          <w:szCs w:val="28"/>
        </w:rPr>
        <w:t>20969,31</w:t>
      </w:r>
      <w:r>
        <w:rPr>
          <w:color w:val="000000"/>
          <w:sz w:val="28"/>
          <w:szCs w:val="28"/>
        </w:rPr>
        <w:t xml:space="preserve"> кв.м;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домов частного сектора – </w:t>
      </w:r>
      <w:r w:rsidR="003C22E1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 xml:space="preserve"> домов.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Жилая площадь, приходящаяся в среднем на одного жителя на 01.01.2016 года составила </w:t>
      </w:r>
      <w:r w:rsidR="00E55E5E">
        <w:rPr>
          <w:color w:val="000000"/>
          <w:sz w:val="28"/>
          <w:szCs w:val="28"/>
        </w:rPr>
        <w:t>18,6</w:t>
      </w:r>
      <w:r>
        <w:rPr>
          <w:color w:val="000000"/>
          <w:sz w:val="28"/>
          <w:szCs w:val="28"/>
        </w:rPr>
        <w:t xml:space="preserve"> кв. м.</w:t>
      </w:r>
    </w:p>
    <w:p w:rsidR="00E55E5E" w:rsidRDefault="0012074C" w:rsidP="00E55E5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Водоснабжение в населенных пунктах </w:t>
      </w:r>
      <w:r w:rsidR="00E55E5E">
        <w:rPr>
          <w:color w:val="000000"/>
          <w:sz w:val="28"/>
          <w:szCs w:val="28"/>
        </w:rPr>
        <w:t>с.Осиновка и с.Емашего централизованное, в частном секторе колодцы и скважины, д.Лежебоково водоснабжение часное (колодцы, скважины)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Газоснабжение населения осуществл</w:t>
      </w:r>
      <w:r w:rsidR="001B33A5">
        <w:rPr>
          <w:color w:val="000000"/>
          <w:sz w:val="28"/>
          <w:szCs w:val="28"/>
        </w:rPr>
        <w:t>яет ООО «Бирск -газ»</w:t>
      </w:r>
      <w:r>
        <w:rPr>
          <w:color w:val="000000"/>
          <w:sz w:val="28"/>
          <w:szCs w:val="28"/>
        </w:rPr>
        <w:t>. Количество газифицированных населенных пунктов -</w:t>
      </w:r>
      <w:r w:rsidR="001B33A5">
        <w:rPr>
          <w:color w:val="000000"/>
          <w:sz w:val="28"/>
          <w:szCs w:val="28"/>
        </w:rPr>
        <w:t>1 (с.Осиновка)</w:t>
      </w:r>
      <w:r>
        <w:rPr>
          <w:color w:val="000000"/>
          <w:sz w:val="28"/>
          <w:szCs w:val="28"/>
        </w:rPr>
        <w:t>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Электроснабжение населения сельского поселения </w:t>
      </w:r>
      <w:r w:rsidR="001B33A5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осуществляет Бирский РЭС ПО ЦЭС ООО «Башэнерго».</w:t>
      </w:r>
    </w:p>
    <w:p w:rsidR="001B33A5" w:rsidRDefault="001B33A5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Протяженность уличного освещения составляет 7241м.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1.5 Транспортная инфраструктура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муниципальных дорог сельского поселения </w:t>
      </w:r>
      <w:r w:rsidR="001B33A5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составляет </w:t>
      </w:r>
      <w:r w:rsidR="001B33A5">
        <w:rPr>
          <w:color w:val="000000"/>
          <w:sz w:val="28"/>
          <w:szCs w:val="28"/>
        </w:rPr>
        <w:t>9958м</w:t>
      </w:r>
      <w:r>
        <w:rPr>
          <w:color w:val="000000"/>
          <w:sz w:val="28"/>
          <w:szCs w:val="28"/>
        </w:rPr>
        <w:t>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связи на территории сельского поселения предоставляются Бирским узлом связи. Интернет связь на территории поселения работает устойчиво.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располагаются 1 почтовое отделения ФГУП «Почта России», которые обслуживают жителей </w:t>
      </w:r>
      <w:r w:rsidR="001B33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населенных пунктов.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1.6. Социальная сфера (культура, образование, здравоохранение)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1.6.1 Культура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1B33A5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осуществляют свою деятельность в сфере культуры: 1 Сельский Дом Культуры, расположенный в с. </w:t>
      </w:r>
      <w:r w:rsidR="001B33A5">
        <w:rPr>
          <w:color w:val="000000"/>
          <w:sz w:val="28"/>
          <w:szCs w:val="28"/>
        </w:rPr>
        <w:t>Осиновка</w:t>
      </w:r>
      <w:r>
        <w:rPr>
          <w:color w:val="000000"/>
          <w:sz w:val="28"/>
          <w:szCs w:val="28"/>
        </w:rPr>
        <w:t xml:space="preserve">, </w:t>
      </w:r>
      <w:r w:rsidR="001B33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библиотек</w:t>
      </w:r>
      <w:r w:rsidR="001B33A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расположен</w:t>
      </w:r>
      <w:r w:rsidR="001B33A5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в с. </w:t>
      </w:r>
      <w:r w:rsidR="001B33A5">
        <w:rPr>
          <w:color w:val="000000"/>
          <w:sz w:val="28"/>
          <w:szCs w:val="28"/>
        </w:rPr>
        <w:t>Осиновка, 1 клуб, расположенные в с.Емашево</w:t>
      </w:r>
      <w:r>
        <w:rPr>
          <w:color w:val="000000"/>
          <w:sz w:val="28"/>
          <w:szCs w:val="28"/>
        </w:rPr>
        <w:t xml:space="preserve">. Общая численность работающих в этих учреждениях </w:t>
      </w:r>
      <w:r w:rsidR="001B33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Силами работников культуры на территории сельского поселения организуются и проводятся праздники, различные мероприятия, встречи по интересам.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было проведено </w:t>
      </w:r>
      <w:r w:rsidR="001B33A5">
        <w:rPr>
          <w:color w:val="000000"/>
          <w:sz w:val="28"/>
          <w:szCs w:val="28"/>
        </w:rPr>
        <w:t>360</w:t>
      </w:r>
      <w:r>
        <w:rPr>
          <w:color w:val="000000"/>
          <w:sz w:val="28"/>
          <w:szCs w:val="28"/>
        </w:rPr>
        <w:t xml:space="preserve"> культурно – досуговых мероприятий.</w:t>
      </w:r>
    </w:p>
    <w:p w:rsidR="0012074C" w:rsidRDefault="0012074C" w:rsidP="001B33A5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Библиотекой обслужено  в 2016 году 1</w:t>
      </w:r>
      <w:r w:rsidR="001B33A5">
        <w:rPr>
          <w:color w:val="000000"/>
          <w:sz w:val="28"/>
          <w:szCs w:val="28"/>
        </w:rPr>
        <w:t>130</w:t>
      </w:r>
      <w:r>
        <w:rPr>
          <w:color w:val="000000"/>
          <w:sz w:val="28"/>
          <w:szCs w:val="28"/>
        </w:rPr>
        <w:t xml:space="preserve"> человек</w:t>
      </w:r>
      <w:r>
        <w:rPr>
          <w:rStyle w:val="a3"/>
          <w:color w:val="000000"/>
          <w:sz w:val="28"/>
          <w:szCs w:val="28"/>
        </w:rPr>
        <w:t>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2017-2019 г.г.необходимо осуществить текущий ремонт во всех учреждениях культуры поселения.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1.6.2 Образование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1B33A5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система образования представлена </w:t>
      </w:r>
      <w:r w:rsidR="004264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образовательным</w:t>
      </w:r>
      <w:r w:rsidR="004264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учреждени</w:t>
      </w:r>
      <w:r w:rsidR="0042649D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>.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Общеобразовательная школа в селе </w:t>
      </w:r>
      <w:r w:rsidR="001B33A5">
        <w:rPr>
          <w:color w:val="000000"/>
          <w:sz w:val="28"/>
          <w:szCs w:val="28"/>
        </w:rPr>
        <w:t>Осиновка</w:t>
      </w:r>
      <w:r>
        <w:rPr>
          <w:color w:val="000000"/>
          <w:sz w:val="28"/>
          <w:szCs w:val="28"/>
        </w:rPr>
        <w:t xml:space="preserve">, в которой обучаются </w:t>
      </w:r>
      <w:r w:rsidR="0042649D">
        <w:rPr>
          <w:color w:val="000000"/>
          <w:sz w:val="28"/>
          <w:szCs w:val="28"/>
        </w:rPr>
        <w:t>111 человек,</w:t>
      </w:r>
      <w:r w:rsidR="0042649D" w:rsidRPr="0042649D">
        <w:rPr>
          <w:sz w:val="28"/>
          <w:szCs w:val="28"/>
        </w:rPr>
        <w:t xml:space="preserve"> </w:t>
      </w:r>
      <w:r w:rsidR="0042649D">
        <w:rPr>
          <w:sz w:val="28"/>
          <w:szCs w:val="28"/>
        </w:rPr>
        <w:t>музыкальная школа, в которой обучаются более 40 детей</w:t>
      </w:r>
    </w:p>
    <w:p w:rsidR="0012074C" w:rsidRDefault="0012074C" w:rsidP="001B33A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Для обеспечения качественного образования необходимо пополнение школьной библиотеки художественной, учебной и учебно-познавательной литературой. Кроме того, необходим ремонт зданий школы и детского сада, замена окон, ограждение территории школы и детского сада.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1.6.3 Здравоохранение</w:t>
      </w:r>
    </w:p>
    <w:p w:rsidR="0012074C" w:rsidRDefault="0012074C" w:rsidP="0042649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42649D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находятся 2 ФАПа в селах </w:t>
      </w:r>
      <w:r w:rsidR="0042649D">
        <w:rPr>
          <w:color w:val="000000"/>
          <w:sz w:val="28"/>
          <w:szCs w:val="28"/>
        </w:rPr>
        <w:t>Осиновка и Емашево</w:t>
      </w:r>
      <w:r>
        <w:rPr>
          <w:color w:val="000000"/>
          <w:sz w:val="28"/>
          <w:szCs w:val="28"/>
        </w:rPr>
        <w:t xml:space="preserve">. </w:t>
      </w:r>
    </w:p>
    <w:p w:rsidR="0012074C" w:rsidRDefault="0012074C" w:rsidP="0042649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Проблемным вопросом лечебных учреждений остается нехватка медицинского оборудования, а также ремонт зданий и сооружений.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1.7 Торговля, услуги, общественное питание</w:t>
      </w:r>
    </w:p>
    <w:p w:rsidR="0012074C" w:rsidRDefault="0012074C" w:rsidP="0042649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Торговля является одной из важнейших сфер жизнеобеспечения населения и отражает платежеспособность населения. Сегодня это один из самых доходных и стремительно растущих сегментов экономики.</w:t>
      </w:r>
    </w:p>
    <w:p w:rsidR="0012074C" w:rsidRDefault="0012074C" w:rsidP="0042649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01.10.2017 г. на территории поселения функционирует </w:t>
      </w:r>
      <w:r w:rsidR="006E5499">
        <w:rPr>
          <w:color w:val="000000"/>
          <w:sz w:val="28"/>
          <w:szCs w:val="28"/>
        </w:rPr>
        <w:t>3 магазина</w:t>
      </w:r>
      <w:r>
        <w:rPr>
          <w:color w:val="000000"/>
          <w:sz w:val="28"/>
          <w:szCs w:val="28"/>
        </w:rPr>
        <w:t xml:space="preserve"> магазина</w:t>
      </w:r>
      <w:r w:rsidR="006E5499">
        <w:rPr>
          <w:color w:val="000000"/>
          <w:sz w:val="28"/>
          <w:szCs w:val="28"/>
        </w:rPr>
        <w:t>, три павильона.</w:t>
      </w:r>
      <w:r>
        <w:rPr>
          <w:color w:val="000000"/>
          <w:sz w:val="28"/>
          <w:szCs w:val="28"/>
        </w:rPr>
        <w:t xml:space="preserve"> </w:t>
      </w:r>
    </w:p>
    <w:p w:rsidR="0012074C" w:rsidRDefault="0012074C" w:rsidP="0042649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6E5499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розничной торговлей занимаются следующие предприятия торговли:</w:t>
      </w:r>
    </w:p>
    <w:p w:rsidR="0012074C" w:rsidRDefault="0012074C" w:rsidP="0042649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r w:rsidR="006E5499">
        <w:rPr>
          <w:color w:val="000000"/>
          <w:sz w:val="28"/>
          <w:szCs w:val="28"/>
        </w:rPr>
        <w:t xml:space="preserve">Шабарчин Л.Н., ИП Гаврюшина Г.А., ИП Выдрин И.А., ИП </w:t>
      </w:r>
      <w:r w:rsidR="006217B9">
        <w:rPr>
          <w:color w:val="000000"/>
          <w:sz w:val="28"/>
          <w:szCs w:val="28"/>
        </w:rPr>
        <w:t>Савинкина Т.А.</w:t>
      </w:r>
      <w:r>
        <w:rPr>
          <w:color w:val="000000"/>
          <w:sz w:val="28"/>
          <w:szCs w:val="28"/>
        </w:rPr>
        <w:t xml:space="preserve"> обслуживают жителей в с. </w:t>
      </w:r>
      <w:r w:rsidR="006217B9">
        <w:rPr>
          <w:color w:val="000000"/>
          <w:sz w:val="28"/>
          <w:szCs w:val="28"/>
        </w:rPr>
        <w:t>Осиновка</w:t>
      </w:r>
      <w:r>
        <w:rPr>
          <w:color w:val="000000"/>
          <w:sz w:val="28"/>
          <w:szCs w:val="28"/>
        </w:rPr>
        <w:t xml:space="preserve">,  с. </w:t>
      </w:r>
      <w:r w:rsidR="006217B9">
        <w:rPr>
          <w:color w:val="000000"/>
          <w:sz w:val="28"/>
          <w:szCs w:val="28"/>
        </w:rPr>
        <w:t>Емашево, д.Лежебоково</w:t>
      </w:r>
      <w:r>
        <w:rPr>
          <w:color w:val="000000"/>
          <w:sz w:val="28"/>
          <w:szCs w:val="28"/>
        </w:rPr>
        <w:t>. Организаций, обеспечивающих бытовое обслуживание населения и общественное питание, на территории поселения отсутствуют.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1.8 Малое предпринимательство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три года в секторе малого предпринимательства сформировались следующие результаты в разрезе показателей, характеризующих деятельность субъектов малого предпринимательства.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41"/>
        <w:gridCol w:w="1285"/>
        <w:gridCol w:w="1379"/>
        <w:gridCol w:w="1266"/>
      </w:tblGrid>
      <w:tr w:rsidR="0012074C" w:rsidTr="00EC4B29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2016 г.</w:t>
            </w:r>
          </w:p>
        </w:tc>
      </w:tr>
      <w:tr w:rsidR="0012074C" w:rsidTr="00EC4B29">
        <w:tc>
          <w:tcPr>
            <w:tcW w:w="4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ИП ( человек)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три года количество индивидуальных предпринимателей осталось стабильным и составило 6 человек. Основная часть индивидуальных предпринимателей сконцентрирова</w:t>
      </w:r>
      <w:r w:rsidR="006217B9">
        <w:rPr>
          <w:color w:val="000000"/>
          <w:sz w:val="28"/>
          <w:szCs w:val="28"/>
        </w:rPr>
        <w:t>на – 4 человек- продовольство,</w:t>
      </w:r>
    </w:p>
    <w:p w:rsidR="0012074C" w:rsidRDefault="0012074C" w:rsidP="006217B9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1.9 Сельское хозяйство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животных в личных подсобных хозяйствах на территории сельского поселения </w:t>
      </w:r>
      <w:r w:rsidR="006217B9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 на конец года представлены в таблице ниже.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(голов)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7"/>
        <w:gridCol w:w="2904"/>
      </w:tblGrid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животных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2016г.</w:t>
            </w:r>
          </w:p>
        </w:tc>
      </w:tr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КРС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</w:tr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т.ч. коров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овцы и козы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196</w:t>
            </w:r>
          </w:p>
        </w:tc>
      </w:tr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свиньи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204</w:t>
            </w:r>
          </w:p>
        </w:tc>
      </w:tr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т.ч. свиноматки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2074C" w:rsidTr="00EC4B29">
        <w:tc>
          <w:tcPr>
            <w:tcW w:w="6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Птица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6217B9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1000</w:t>
            </w:r>
          </w:p>
        </w:tc>
      </w:tr>
    </w:tbl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наблюдается тенденции снижения поголовья коров, свиней и кур в частном секторе. Причины, сдерживающие развитие личных подсобных хозяйств, следующие: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высокая стоимость кормов;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низкие закупочные цены на сельскохозяйственную продукцию;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старение населения.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Производство продукции животноводства в личных подсобных хозяйствах является приоритетным направлением в решении главного вопроса самозанятости сельского населения.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Эту проблему, возможно, решить следующим путем: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интенсивно привлекать льготные кредитные ресурсы для развития ЛПХ в поселении;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увеличения продажи населению молодняка крупного рогатого скота, свиней сельскохозяйственными предприятиями;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1.10 Анализ расходов и доходов бюджета поселения за определенный период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последних лет отмечается увеличение доходной части бюджета сельского поселения </w:t>
      </w:r>
      <w:r w:rsidR="006217B9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 При этом в структуре доходов большую часть (87%) составляют субсидии и субвенции республиканского бюджета. Наибольший удельный вес в собственных доходах составляют следующие налоги: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доходы физических лиц (</w:t>
      </w:r>
      <w:r w:rsidR="0053205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%);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налог (</w:t>
      </w:r>
      <w:r w:rsidR="00532058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>%);</w:t>
      </w:r>
    </w:p>
    <w:p w:rsidR="0012074C" w:rsidRDefault="0012074C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государственная пошлина (</w:t>
      </w:r>
      <w:r w:rsidR="0053205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%).</w:t>
      </w:r>
    </w:p>
    <w:p w:rsidR="00532058" w:rsidRDefault="00532058" w:rsidP="006217B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4CA0">
        <w:rPr>
          <w:w w:val="101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w w:val="101"/>
          <w:sz w:val="28"/>
          <w:szCs w:val="28"/>
        </w:rPr>
        <w:t xml:space="preserve">  (12%)</w:t>
      </w:r>
    </w:p>
    <w:p w:rsidR="0012074C" w:rsidRDefault="0012074C" w:rsidP="00FA2998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сельского поселения </w:t>
      </w:r>
      <w:r w:rsidR="00FA2998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представлены в таблице.</w:t>
      </w:r>
    </w:p>
    <w:p w:rsidR="0012074C" w:rsidRDefault="0012074C" w:rsidP="0012074C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Доходы бюджета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35"/>
        <w:gridCol w:w="1340"/>
        <w:gridCol w:w="1322"/>
        <w:gridCol w:w="974"/>
      </w:tblGrid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 г.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Налоговых и неналоговых доходов – всего,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336,5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387,5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443,6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том числе: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136,1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55,0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206</w:t>
            </w:r>
            <w:r w:rsidR="0012074C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212</w:t>
            </w:r>
            <w:r w:rsidR="0012074C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</w:t>
            </w:r>
            <w:r w:rsidR="0012074C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44CA0">
              <w:rPr>
                <w:w w:val="101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A2998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98" w:rsidRPr="00153620" w:rsidRDefault="00FA2998" w:rsidP="00EC4B29">
            <w:pPr>
              <w:pStyle w:val="a5"/>
              <w:spacing w:line="276" w:lineRule="auto"/>
              <w:rPr>
                <w:color w:val="000000" w:themeColor="text1"/>
                <w:w w:val="101"/>
                <w:sz w:val="28"/>
                <w:szCs w:val="28"/>
              </w:rPr>
            </w:pPr>
            <w:r w:rsidRPr="00153620">
              <w:rPr>
                <w:color w:val="000000" w:themeColor="text1"/>
                <w:w w:val="101"/>
                <w:sz w:val="28"/>
                <w:szCs w:val="28"/>
              </w:rPr>
              <w:t>Денежные взыскания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98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98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998" w:rsidRDefault="00FA2998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153620" w:rsidRDefault="0012074C" w:rsidP="00EC4B29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3620">
              <w:rPr>
                <w:color w:val="000000" w:themeColor="text1"/>
                <w:sz w:val="28"/>
                <w:szCs w:val="28"/>
                <w:lang w:eastAsia="en-US"/>
              </w:rPr>
              <w:t>Поступления в бюджет– всего,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153620" w:rsidRDefault="00FA2998" w:rsidP="00EC4B29">
            <w:pPr>
              <w:spacing w:line="276" w:lineRule="auto"/>
              <w:rPr>
                <w:rFonts w:ascii="Calibri" w:hAnsi="Calibri" w:cs="Calibri"/>
                <w:szCs w:val="28"/>
                <w:lang w:eastAsia="en-US"/>
              </w:rPr>
            </w:pPr>
            <w:r w:rsidRPr="00153620">
              <w:rPr>
                <w:rFonts w:ascii="Calibri" w:hAnsi="Calibri" w:cs="Calibri"/>
                <w:szCs w:val="28"/>
                <w:lang w:eastAsia="en-US"/>
              </w:rPr>
              <w:t>2223,9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153620" w:rsidRDefault="00FA2998" w:rsidP="00EC4B29">
            <w:pPr>
              <w:spacing w:line="276" w:lineRule="auto"/>
              <w:rPr>
                <w:rFonts w:ascii="Calibri" w:hAnsi="Calibri" w:cs="Calibri"/>
                <w:szCs w:val="28"/>
                <w:lang w:eastAsia="en-US"/>
              </w:rPr>
            </w:pPr>
            <w:r w:rsidRPr="00153620">
              <w:rPr>
                <w:rFonts w:ascii="Calibri" w:hAnsi="Calibri" w:cs="Calibri"/>
                <w:szCs w:val="28"/>
                <w:lang w:eastAsia="en-US"/>
              </w:rPr>
              <w:t>2192,6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153620" w:rsidRDefault="00FA2998" w:rsidP="00EC4B29">
            <w:pPr>
              <w:spacing w:line="276" w:lineRule="auto"/>
              <w:rPr>
                <w:rFonts w:ascii="Calibri" w:hAnsi="Calibri" w:cs="Calibri"/>
                <w:szCs w:val="28"/>
                <w:lang w:eastAsia="en-US"/>
              </w:rPr>
            </w:pPr>
            <w:r w:rsidRPr="00153620">
              <w:rPr>
                <w:rFonts w:ascii="Calibri" w:hAnsi="Calibri" w:cs="Calibri"/>
                <w:szCs w:val="28"/>
                <w:lang w:eastAsia="en-US"/>
              </w:rPr>
              <w:t>2226,3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w w:val="101"/>
                <w:sz w:val="28"/>
                <w:szCs w:val="28"/>
              </w:rPr>
              <w:t>Дотации</w:t>
            </w:r>
            <w:r w:rsidRPr="00444CA0">
              <w:rPr>
                <w:w w:val="101"/>
                <w:sz w:val="28"/>
                <w:szCs w:val="28"/>
              </w:rPr>
              <w:t xml:space="preserve"> бюджетам</w:t>
            </w:r>
            <w:r>
              <w:rPr>
                <w:w w:val="101"/>
                <w:sz w:val="28"/>
                <w:szCs w:val="28"/>
              </w:rPr>
              <w:t xml:space="preserve"> сельских </w:t>
            </w:r>
            <w:r w:rsidRPr="00444CA0">
              <w:rPr>
                <w:w w:val="101"/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w w:val="101"/>
                <w:sz w:val="28"/>
                <w:szCs w:val="28"/>
              </w:rPr>
              <w:t>Дотации</w:t>
            </w:r>
            <w:r w:rsidRPr="00444CA0">
              <w:rPr>
                <w:w w:val="101"/>
                <w:sz w:val="28"/>
                <w:szCs w:val="28"/>
              </w:rPr>
              <w:t xml:space="preserve"> бюджетам </w:t>
            </w:r>
            <w:r>
              <w:rPr>
                <w:w w:val="101"/>
                <w:sz w:val="28"/>
                <w:szCs w:val="28"/>
              </w:rPr>
              <w:t xml:space="preserve">сельских </w:t>
            </w:r>
            <w:r w:rsidRPr="00444CA0">
              <w:rPr>
                <w:w w:val="101"/>
                <w:sz w:val="28"/>
                <w:szCs w:val="28"/>
              </w:rPr>
              <w:t>поселений на поддержку мер по обеспечению сбала</w:t>
            </w:r>
            <w:r>
              <w:rPr>
                <w:w w:val="101"/>
                <w:sz w:val="28"/>
                <w:szCs w:val="28"/>
              </w:rPr>
              <w:t>нсированности бюджетов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1451,5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1420,2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1453,9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w w:val="101"/>
                <w:sz w:val="28"/>
                <w:szCs w:val="28"/>
              </w:rPr>
              <w:t>Субвенции</w:t>
            </w:r>
            <w:r w:rsidRPr="00444CA0">
              <w:rPr>
                <w:w w:val="101"/>
                <w:sz w:val="28"/>
                <w:szCs w:val="28"/>
              </w:rPr>
              <w:t xml:space="preserve"> бюджетам </w:t>
            </w:r>
            <w:r>
              <w:rPr>
                <w:w w:val="101"/>
                <w:sz w:val="28"/>
                <w:szCs w:val="28"/>
              </w:rPr>
              <w:t xml:space="preserve">сельских </w:t>
            </w:r>
            <w:r w:rsidRPr="00444CA0">
              <w:rPr>
                <w:w w:val="101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67,2</w:t>
            </w:r>
            <w:r w:rsidR="0012074C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2074C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бюджета РБ на расходы по благоустройству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500,0 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500,0 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500,0 </w:t>
            </w:r>
          </w:p>
        </w:tc>
      </w:tr>
      <w:tr w:rsidR="00153620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620" w:rsidRDefault="00153620" w:rsidP="00E33C60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9032A">
              <w:rPr>
                <w:w w:val="101"/>
                <w:sz w:val="28"/>
                <w:szCs w:val="28"/>
              </w:rPr>
              <w:t xml:space="preserve"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</w:t>
            </w:r>
            <w:r w:rsidRPr="00C9032A">
              <w:rPr>
                <w:w w:val="101"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620" w:rsidRDefault="00153620" w:rsidP="00E33C60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105,2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620" w:rsidRDefault="00153620" w:rsidP="00E33C60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105,2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620" w:rsidRDefault="00153620" w:rsidP="00E33C60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105,2</w:t>
            </w:r>
          </w:p>
        </w:tc>
      </w:tr>
      <w:tr w:rsidR="00153620" w:rsidTr="00EC4B29">
        <w:tc>
          <w:tcPr>
            <w:tcW w:w="5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620" w:rsidRDefault="00153620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Всего доходов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620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2560,4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620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2580,1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620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2669,9</w:t>
            </w:r>
          </w:p>
        </w:tc>
      </w:tr>
    </w:tbl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Default="0012074C" w:rsidP="0012074C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074C" w:rsidRDefault="0012074C" w:rsidP="0012074C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074C" w:rsidRDefault="0012074C" w:rsidP="0012074C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9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9"/>
        <w:gridCol w:w="1070"/>
        <w:gridCol w:w="1623"/>
        <w:gridCol w:w="1439"/>
      </w:tblGrid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 г.</w:t>
            </w:r>
          </w:p>
        </w:tc>
      </w:tr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2560,4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2580,1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153620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2669,9</w:t>
            </w:r>
          </w:p>
        </w:tc>
      </w:tr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вопросы (общегосударственные вопросы)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1476,2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1429,4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1452,7</w:t>
            </w:r>
          </w:p>
        </w:tc>
      </w:tr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67,2</w:t>
            </w:r>
          </w:p>
        </w:tc>
      </w:tr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</w:t>
            </w:r>
          </w:p>
        </w:tc>
      </w:tr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Жилищно-коммунальное 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хозяйство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351,8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484,8</w:t>
            </w:r>
          </w:p>
        </w:tc>
      </w:tr>
      <w:tr w:rsidR="0012074C" w:rsidTr="007B5B2B">
        <w:tc>
          <w:tcPr>
            <w:tcW w:w="5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655,2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655,2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Default="007B5B2B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655,2</w:t>
            </w:r>
          </w:p>
        </w:tc>
      </w:tr>
    </w:tbl>
    <w:p w:rsidR="0012074C" w:rsidRDefault="0012074C" w:rsidP="0012074C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074C" w:rsidRDefault="0012074C" w:rsidP="0012074C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сильных и слабых сторон социально-экономической ситуации.</w:t>
      </w:r>
    </w:p>
    <w:p w:rsidR="0012074C" w:rsidRDefault="0012074C" w:rsidP="0012074C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ситуации в поселении приведен в таблице. Проанализированы сильные и слабые стороны, возможности и угрозы.</w:t>
      </w:r>
    </w:p>
    <w:p w:rsidR="00966572" w:rsidRDefault="00966572" w:rsidP="0012074C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966572" w:rsidRDefault="00966572" w:rsidP="0012074C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966572" w:rsidRDefault="00966572" w:rsidP="0012074C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12074C" w:rsidRDefault="00966572" w:rsidP="00966572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10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1"/>
        <w:gridCol w:w="4880"/>
      </w:tblGrid>
      <w:tr w:rsidR="0012074C" w:rsidTr="00EC4B29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Сильные стороны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Слабые стороны</w:t>
            </w:r>
          </w:p>
        </w:tc>
      </w:tr>
      <w:tr w:rsidR="0012074C" w:rsidTr="00EC4B29"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2B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Сохранена социальная сфера - образовательные, медицинские учреждения, дома культуры, библиотеки. </w:t>
            </w:r>
          </w:p>
          <w:p w:rsidR="007B5B2B" w:rsidRDefault="007B5B2B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Близость к районному центру и промышленным развитым территориям.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Недостаточно развитая рыночная инфраструктура.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Высокий уровень износа коммунальной инфраструктуры. Отсутствие необходимого количества внутрипоселковых дорог с твердым покрытием.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новых рабочих мест.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системы бытового обслуживания на территории поселения.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альтернативных эффективных источников теплоснабжения.</w:t>
            </w:r>
          </w:p>
        </w:tc>
      </w:tr>
    </w:tbl>
    <w:p w:rsidR="007B5B2B" w:rsidRDefault="007B5B2B" w:rsidP="0012074C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074C" w:rsidRDefault="0012074C" w:rsidP="0012074C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Возможности и угрозы</w:t>
      </w:r>
    </w:p>
    <w:p w:rsidR="0012074C" w:rsidRDefault="0012074C" w:rsidP="0012074C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11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7"/>
        <w:gridCol w:w="5604"/>
      </w:tblGrid>
      <w:tr w:rsidR="0012074C" w:rsidTr="00EC4B29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Угрозы</w:t>
            </w:r>
          </w:p>
        </w:tc>
      </w:tr>
      <w:tr w:rsidR="0012074C" w:rsidTr="00EC4B29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Прогрессивное развитие крупного сельскохозяйствен ного бизнеса на территории поселения: 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внедрение на предприятии прогрессивных технологий в зерновом, молочном, мясном, производствах;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более тесных партнерских отношений с другими муниципальными образованиями, предприятиями переработки.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малого бизнеса на территории поселения: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сферы услуг; в том числе бытовых;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социальной инфраструктуры.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личного подворья граждан, как источника доходов населения.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4C" w:rsidRDefault="0012074C" w:rsidP="00EC4B29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Диспаритет цен на сельскохозяйственную продукцию. (Непомерный рост стоимости энергоносителей, запасных частей, удобрений, и новой сельскохозяйственной </w:t>
            </w:r>
            <w:r>
              <w:rPr>
                <w:color w:val="000000"/>
                <w:lang w:eastAsia="en-US"/>
              </w:rPr>
              <w:lastRenderedPageBreak/>
              <w:t xml:space="preserve">техники). 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мотивации к труду, рост безработицы, низкий уровень доходов населения, алкоголизм, воровство, наркомания.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квалификации, старение и выбывание квалифицированных кадров.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Нехватка квалифицированной рабочей силы в поселении.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силе. Наличие «теневых» доходов и занятости.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незанятого экономически-активного населения трудоспособного возраста.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Отток молодого экономически активного населения за пределы поселения, района (выпускники школ);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Ухудшение качества детского и материнского здоровья, снижение рождаемости.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инвестиционной привлекательности поселения.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Низкий удельный вес собственных доходных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источников бюджета, зависимость от трансфертов из бюджетов других уровней.</w:t>
            </w:r>
          </w:p>
          <w:p w:rsidR="0012074C" w:rsidRDefault="0012074C" w:rsidP="00EC4B29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объемов продукции в личных подсобных хозяйствах.</w:t>
            </w:r>
          </w:p>
        </w:tc>
      </w:tr>
    </w:tbl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Проведенный анализ показывает, что как сильные, так и слабые стороны сельского поселения </w:t>
      </w:r>
      <w:r w:rsidR="007B5B2B">
        <w:rPr>
          <w:color w:val="000000"/>
          <w:sz w:val="28"/>
          <w:szCs w:val="28"/>
        </w:rPr>
        <w:t xml:space="preserve">Осиновский </w:t>
      </w:r>
      <w:r>
        <w:rPr>
          <w:color w:val="000000"/>
          <w:sz w:val="28"/>
          <w:szCs w:val="28"/>
        </w:rPr>
        <w:t xml:space="preserve"> сельсовет муниципального района Бирский р</w:t>
      </w:r>
      <w:r w:rsidR="007B5B2B">
        <w:rPr>
          <w:color w:val="000000"/>
          <w:sz w:val="28"/>
          <w:szCs w:val="28"/>
        </w:rPr>
        <w:t xml:space="preserve">айон Республики Башкортостан </w:t>
      </w:r>
      <w:r>
        <w:rPr>
          <w:color w:val="000000"/>
          <w:sz w:val="28"/>
          <w:szCs w:val="28"/>
        </w:rPr>
        <w:t>определяются его географическим (транспортным) положением по отношению к городским поселениям.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Экономические: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мест, предоставление бытовых услуг.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Социальные: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Развитие социальной инфраструктуры, образования, здравоохранения, культуры, физкультуры и спорта: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отраслевых районных, областных программах по развитию и укреплению данных отраслей;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 на территории поселения).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Развитие личного подворья граждан, как источника доходов населения.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льготных кредитов на развитие личных подсобных хозяйств;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привлечение средств из районного бюджета на восстановление пастбищ;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населению в реализации мяса с личных подсобных хозяйств;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предпринимателей ведущих закупку продукции с личных подсобных хозяйств на выгодных для населения условиях;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членам их семей в устройстве на работу;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Содействие в обеспечении социальной поддержки слабозащищенным слоям населения: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лечение);</w:t>
      </w:r>
    </w:p>
    <w:p w:rsidR="0012074C" w:rsidRDefault="0012074C" w:rsidP="007B5B2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B5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Привлечение средств на строительство и ремонт внутрипоселковых дорог и др.</w:t>
      </w:r>
    </w:p>
    <w:p w:rsidR="0012074C" w:rsidRDefault="0012074C" w:rsidP="0012074C">
      <w:pPr>
        <w:pStyle w:val="2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Цели и задачи программы</w:t>
      </w:r>
    </w:p>
    <w:p w:rsidR="0012074C" w:rsidRDefault="0012074C" w:rsidP="00482DC5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Цель программы</w:t>
      </w:r>
      <w:r>
        <w:rPr>
          <w:rStyle w:val="a3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направлена на решение следующих основных задач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устойчивой тенденции развития сельского хозяйства;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различных форм малого бизнеса, потребительского рынка и стимулирование развития сферы услуг;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привлечение инвестиций в приоритетные направления экономики;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дополнительных доходов в бюджет поселения;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благоустройства и озеленения территории поселения.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Default="0012074C" w:rsidP="0012074C">
      <w:pPr>
        <w:pStyle w:val="2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Сроки реализации программы</w:t>
      </w:r>
    </w:p>
    <w:p w:rsidR="0012074C" w:rsidRDefault="0012074C" w:rsidP="0012074C">
      <w:pPr>
        <w:pStyle w:val="2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 реализации программы с 2017 по 2019 год.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Pr="00482DC5" w:rsidRDefault="0012074C" w:rsidP="0012074C">
      <w:pPr>
        <w:numPr>
          <w:ilvl w:val="0"/>
          <w:numId w:val="1"/>
        </w:numPr>
        <w:shd w:val="clear" w:color="auto" w:fill="FFFFFF"/>
        <w:ind w:left="0" w:right="480"/>
        <w:textAlignment w:val="baseline"/>
        <w:rPr>
          <w:color w:val="000000"/>
          <w:szCs w:val="28"/>
        </w:rPr>
      </w:pPr>
      <w:r w:rsidRPr="00482DC5">
        <w:rPr>
          <w:rStyle w:val="a4"/>
          <w:color w:val="000000"/>
          <w:sz w:val="28"/>
          <w:szCs w:val="28"/>
        </w:rPr>
        <w:t>4. Перечень программных мероприятий</w:t>
      </w: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изложен в Приложениях 1 и 2 Программы. Наряду с ресурсными мероприятиями в программе намечен ряд организационных мер, которые будут способствовать росту деловой активности в поселении (Приложение 1).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до 2019 года по программе подлежит выполнению 7 разделов: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культура, охрана и сохранение историко-культурного наследия;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здравоохранение;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жилищно-коммунальное хозяйство и благоустройство поселения;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населения питьевой водой, газом и электроэнергией;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хозяйство;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экология.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Механизм реализации Программы</w:t>
      </w:r>
    </w:p>
    <w:p w:rsidR="00482DC5" w:rsidRDefault="00482DC5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положений действующего законодательства Российской Федерации, Республики Башкортостан  нормативных правовых актов  муниципального района Бирский район и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8E2A96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12074C" w:rsidRDefault="0012074C" w:rsidP="00482DC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12074C" w:rsidRDefault="0012074C" w:rsidP="008E2A9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за счет средств областного, бюджета муниципального района и поселения будет осуществляться исходя из реальных возможностей бюджетов на очередной финансовый год и плановый период.</w:t>
      </w:r>
    </w:p>
    <w:p w:rsidR="0012074C" w:rsidRDefault="0012074C" w:rsidP="008E2A9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ежегодная корректировка мероприятий.</w:t>
      </w:r>
    </w:p>
    <w:p w:rsidR="0012074C" w:rsidRDefault="0012074C" w:rsidP="0012074C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Ресурсное обеспечение Программы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программы в 2017 - 2019 годах: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</w:t>
      </w:r>
      <w:r w:rsidR="008E2A96">
        <w:rPr>
          <w:color w:val="000000"/>
          <w:sz w:val="28"/>
          <w:szCs w:val="28"/>
          <w:lang w:eastAsia="en-US"/>
        </w:rPr>
        <w:t>7810,4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тыс. руб.,</w:t>
      </w:r>
    </w:p>
    <w:p w:rsidR="0012074C" w:rsidRDefault="0012074C" w:rsidP="008E2A9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i w:val="0"/>
          <w:iCs w:val="0"/>
          <w:color w:val="000000"/>
        </w:rPr>
        <w:t>Оценка результативности, социальных, экономических и экологических последствий от реализации программы</w:t>
      </w:r>
    </w:p>
    <w:p w:rsidR="0012074C" w:rsidRDefault="0012074C" w:rsidP="0012074C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Результаты реализации программы</w:t>
      </w:r>
    </w:p>
    <w:p w:rsidR="0012074C" w:rsidRDefault="0012074C" w:rsidP="008D6F9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целью программы на период до 2019 года намечается создание устойчивой тенденции экономического роста </w:t>
      </w:r>
      <w:r w:rsidR="008D6F99">
        <w:rPr>
          <w:color w:val="000000"/>
          <w:sz w:val="28"/>
          <w:szCs w:val="28"/>
        </w:rPr>
        <w:t>Осиновского</w:t>
      </w:r>
      <w:r>
        <w:rPr>
          <w:color w:val="000000"/>
          <w:sz w:val="28"/>
          <w:szCs w:val="28"/>
        </w:rPr>
        <w:t xml:space="preserve"> сельского поселения, позволяющей в долгосрочной перспективе достичь показателя среднего уровня жизни в регионе и создание в дальнейшем благоприятных условий для жизнедеятельности населения на основе реализации природного, сельского хозяйственного потенциала.</w:t>
      </w:r>
    </w:p>
    <w:p w:rsidR="0012074C" w:rsidRDefault="0012074C" w:rsidP="008D6F9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 Программы должны стать:</w:t>
      </w:r>
    </w:p>
    <w:p w:rsidR="0012074C" w:rsidRDefault="0012074C" w:rsidP="0012074C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целях обеспечения населения объектами социальной инфраструктуры необходимо: 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текущий ремонт</w:t>
      </w:r>
      <w:r w:rsidR="00185E36">
        <w:rPr>
          <w:color w:val="000000"/>
          <w:sz w:val="28"/>
          <w:szCs w:val="28"/>
        </w:rPr>
        <w:t xml:space="preserve"> школы, детского сада в с.Осиновка </w:t>
      </w:r>
      <w:r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924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осуществить текущий ремонт СДК</w:t>
      </w:r>
      <w:r w:rsidR="00185E36">
        <w:rPr>
          <w:color w:val="000000"/>
          <w:sz w:val="28"/>
          <w:szCs w:val="28"/>
        </w:rPr>
        <w:t xml:space="preserve"> с.Осиновка</w:t>
      </w:r>
    </w:p>
    <w:p w:rsidR="0012074C" w:rsidRDefault="0012074C" w:rsidP="0012074C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целях улучшения жилищных условий населения: 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благоустройство территории поселения;</w:t>
      </w:r>
    </w:p>
    <w:p w:rsidR="0012074C" w:rsidRDefault="0012074C" w:rsidP="0012074C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В целях улучшения экологической ситуации необходимо осуществить: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ликвидацию 2 свалок.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программных мероприятий в сельском хозяйстве позволит: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достичь стабильного роста сельскохозяйственного производства и индекс физического объема сельскохозяйственного производства в 2017-2019 годы составит – 0,3 -1,2 процента;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активно применять лизинговые схемы для обновления основных фондов (приобретение сельхозорганизациями тракторов, зерноуборочных и кормоуборочных комбайнов).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Ежегодное увеличение объема инвестиций на душу населения в размере 0,5 процента.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среднемесячной начисленной заработной платы – в 2017- на 6 процентов (7410,0 рублей), 2019 – на 6 процентов (7855,0 рублей).</w:t>
      </w:r>
    </w:p>
    <w:p w:rsidR="0012074C" w:rsidRDefault="0012074C" w:rsidP="003C38F1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Организация управления программой и контроль за ходом ее реализации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и методы управления реализацией программы определяются администрацией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.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и управление реализацией программных мероприятий осуществляет администрация сельского поселения </w:t>
      </w:r>
      <w:r w:rsidR="003C38F1">
        <w:rPr>
          <w:color w:val="000000"/>
          <w:sz w:val="28"/>
          <w:szCs w:val="28"/>
        </w:rPr>
        <w:t xml:space="preserve">Осиновский </w:t>
      </w:r>
      <w:r>
        <w:rPr>
          <w:color w:val="000000"/>
          <w:sz w:val="28"/>
          <w:szCs w:val="28"/>
        </w:rPr>
        <w:t>сельсовет муниципального района Бирский район Республики Башкортостан .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</w:t>
      </w:r>
      <w:r w:rsidR="003C38F1">
        <w:rPr>
          <w:color w:val="000000"/>
          <w:sz w:val="28"/>
          <w:szCs w:val="28"/>
        </w:rPr>
        <w:t>инистрация сельского поселения 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</w:t>
      </w:r>
      <w:r w:rsidR="003C38F1">
        <w:rPr>
          <w:color w:val="000000"/>
          <w:sz w:val="28"/>
          <w:szCs w:val="28"/>
        </w:rPr>
        <w:t xml:space="preserve">лики Башкортостан    является </w:t>
      </w:r>
      <w:r>
        <w:rPr>
          <w:color w:val="000000"/>
          <w:sz w:val="28"/>
          <w:szCs w:val="28"/>
        </w:rPr>
        <w:t>заказчиком программы и координатором деятельности исполнителей мероприятий программы.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 осуществляет: разработку механизмов привлечения дополнительных финансовых ресурсов для реализации программы;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подготовку предложений по актуализации мероприятий в соответствии с приоритетами социального и экономического развития муниципального района Бирский район и Республики Башкортостан, ускорению или приостановке реализации отдельных проектов;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предложений по созданию или привлечению организаций для реализации проектов программы;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программы -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Главой администрации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.</w:t>
      </w:r>
    </w:p>
    <w:p w:rsidR="0012074C" w:rsidRPr="003C38F1" w:rsidRDefault="0012074C" w:rsidP="003C38F1">
      <w:pPr>
        <w:shd w:val="clear" w:color="auto" w:fill="FFFFFF"/>
        <w:ind w:right="480"/>
        <w:jc w:val="center"/>
        <w:textAlignment w:val="baseline"/>
        <w:rPr>
          <w:color w:val="000000"/>
          <w:szCs w:val="28"/>
        </w:rPr>
      </w:pPr>
      <w:r w:rsidRPr="003C38F1">
        <w:rPr>
          <w:rStyle w:val="a4"/>
          <w:color w:val="000000"/>
          <w:sz w:val="28"/>
          <w:szCs w:val="28"/>
        </w:rPr>
        <w:t>9. Приложения к программе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«Организационные мероприятия по реализации программы социального и экономического развития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 на 2017-2019 годы».</w:t>
      </w:r>
    </w:p>
    <w:p w:rsidR="0012074C" w:rsidRDefault="0012074C" w:rsidP="003C38F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«Перечень мероприятий и объемы финансирования программы социального и экономического развития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 на 2017-2019 годы».</w:t>
      </w:r>
    </w:p>
    <w:p w:rsidR="0012074C" w:rsidRDefault="0012074C" w:rsidP="0012074C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12074C" w:rsidRDefault="0012074C" w:rsidP="0012074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12074C" w:rsidRDefault="0012074C" w:rsidP="003C38F1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программе социального и экономического развития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на 2017-2019 годы </w:t>
      </w:r>
    </w:p>
    <w:p w:rsidR="0012074C" w:rsidRDefault="0012074C" w:rsidP="003C38F1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Организационные мероприятия по реализации программы социального и экономического развития сельского поселения </w:t>
      </w:r>
      <w:r w:rsidR="003C38F1">
        <w:rPr>
          <w:color w:val="000000"/>
          <w:sz w:val="28"/>
          <w:szCs w:val="28"/>
        </w:rPr>
        <w:t>Осиновский</w:t>
      </w:r>
      <w:r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   на 2017-2019 годы</w:t>
      </w:r>
    </w:p>
    <w:tbl>
      <w:tblPr>
        <w:tblW w:w="5011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"/>
        <w:gridCol w:w="4499"/>
        <w:gridCol w:w="1620"/>
        <w:gridCol w:w="2724"/>
      </w:tblGrid>
      <w:tr w:rsidR="0012074C" w:rsidRPr="003C38F1" w:rsidTr="00EC4B29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Сроки выполнения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12074C" w:rsidRPr="003C38F1" w:rsidTr="003C38F1">
        <w:trPr>
          <w:trHeight w:val="1157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3C38F1">
            <w:pPr>
              <w:spacing w:line="276" w:lineRule="auto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Организация рабо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т по содержанию и ремонту дорог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2017-2019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3C38F1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глава администрации СП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Осиновский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12074C" w:rsidRPr="003C38F1" w:rsidTr="00EC4B29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spacing w:line="276" w:lineRule="auto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Организация работ по оказанию помощи населению в обеспечении электроэнергией путем расчистки территорий вдоль ЛЭП.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2017-2019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3C38F1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глава администрации СП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Осиновский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12074C" w:rsidRPr="003C38F1" w:rsidTr="00EC4B29">
        <w:trPr>
          <w:trHeight w:val="1029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3C38F1">
            <w:pPr>
              <w:spacing w:line="276" w:lineRule="auto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Организация работ по ремонту и содержанию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 xml:space="preserve">водопровода 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на территории поселения.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2017-2019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3C38F1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глава администрации СП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Осиновский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сельсовет </w:t>
            </w:r>
          </w:p>
        </w:tc>
      </w:tr>
      <w:tr w:rsidR="0012074C" w:rsidRPr="003C38F1" w:rsidTr="00EC4B29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spacing w:line="276" w:lineRule="auto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Организация работ по содержанию и ремонту памятников погибшим воинам.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2017-2019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3C38F1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глава администрации СП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Осиновский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12074C" w:rsidRPr="003C38F1" w:rsidTr="00EC4B29">
        <w:trPr>
          <w:trHeight w:val="1055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3C38F1">
            <w:pPr>
              <w:spacing w:line="276" w:lineRule="auto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Организация работ по установке уличного освещения в с.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Осиновка (по новым улицам)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2017-2019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3C38F1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глава администрации СП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Осиновский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12074C" w:rsidRPr="003C38F1" w:rsidTr="00EC4B29"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spacing w:line="276" w:lineRule="auto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Организация работ по привлечению на земли СП инвесторов для строительства малых промышленных объектов, что частично может решить вопрос трудоустройства населения, а также увеличения доходной части бюджета.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74C" w:rsidRPr="003C38F1" w:rsidRDefault="0012074C" w:rsidP="00EC4B29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>2017-2019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74C" w:rsidRPr="003C38F1" w:rsidRDefault="0012074C" w:rsidP="003C38F1">
            <w:pPr>
              <w:pStyle w:val="a5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глава администрации СП </w:t>
            </w:r>
            <w:r w:rsidR="003C38F1" w:rsidRPr="003C38F1">
              <w:rPr>
                <w:color w:val="000000"/>
                <w:sz w:val="26"/>
                <w:szCs w:val="26"/>
                <w:lang w:eastAsia="en-US"/>
              </w:rPr>
              <w:t>Осиновский</w:t>
            </w:r>
            <w:r w:rsidRPr="003C38F1">
              <w:rPr>
                <w:color w:val="000000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</w:tbl>
    <w:p w:rsidR="00EE7340" w:rsidRDefault="00EE7340" w:rsidP="00F75BF2"/>
    <w:sectPr w:rsidR="00E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BD"/>
    <w:multiLevelType w:val="multilevel"/>
    <w:tmpl w:val="E34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5020B"/>
    <w:multiLevelType w:val="hybridMultilevel"/>
    <w:tmpl w:val="C73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0A8"/>
    <w:multiLevelType w:val="multilevel"/>
    <w:tmpl w:val="0512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8"/>
    <w:rsid w:val="00030BED"/>
    <w:rsid w:val="000B7F9B"/>
    <w:rsid w:val="0012074C"/>
    <w:rsid w:val="00144D48"/>
    <w:rsid w:val="00153620"/>
    <w:rsid w:val="00185E36"/>
    <w:rsid w:val="001B33A5"/>
    <w:rsid w:val="002F2623"/>
    <w:rsid w:val="003C22E1"/>
    <w:rsid w:val="003C38F1"/>
    <w:rsid w:val="0042649D"/>
    <w:rsid w:val="00482DC5"/>
    <w:rsid w:val="00491748"/>
    <w:rsid w:val="00532058"/>
    <w:rsid w:val="005379CB"/>
    <w:rsid w:val="006217B9"/>
    <w:rsid w:val="006E5499"/>
    <w:rsid w:val="007536DD"/>
    <w:rsid w:val="007B5B2B"/>
    <w:rsid w:val="008567B8"/>
    <w:rsid w:val="00871E40"/>
    <w:rsid w:val="008D6F99"/>
    <w:rsid w:val="008E2A96"/>
    <w:rsid w:val="008E7BBE"/>
    <w:rsid w:val="00966572"/>
    <w:rsid w:val="009F3E1A"/>
    <w:rsid w:val="009F5298"/>
    <w:rsid w:val="00A66658"/>
    <w:rsid w:val="00BA68EC"/>
    <w:rsid w:val="00CE07B0"/>
    <w:rsid w:val="00D007AA"/>
    <w:rsid w:val="00E33C60"/>
    <w:rsid w:val="00E55E5E"/>
    <w:rsid w:val="00EC4B29"/>
    <w:rsid w:val="00EE7340"/>
    <w:rsid w:val="00F656F2"/>
    <w:rsid w:val="00F75BF2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2017-01-12T11:12:00Z</cp:lastPrinted>
  <dcterms:created xsi:type="dcterms:W3CDTF">2016-12-14T09:54:00Z</dcterms:created>
  <dcterms:modified xsi:type="dcterms:W3CDTF">2017-01-18T12:32:00Z</dcterms:modified>
</cp:coreProperties>
</file>